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4EC9" w14:textId="77777777" w:rsidR="00A84374" w:rsidRDefault="00A84374" w:rsidP="00A84374">
      <w:pPr>
        <w:rPr>
          <w:b/>
          <w:color w:val="C45911" w:themeColor="accent2" w:themeShade="BF"/>
          <w:sz w:val="44"/>
        </w:rPr>
      </w:pPr>
    </w:p>
    <w:p w14:paraId="70072F89" w14:textId="77777777" w:rsidR="00A84374" w:rsidRDefault="00A84374" w:rsidP="00A84374">
      <w:pPr>
        <w:rPr>
          <w:b/>
          <w:color w:val="C45911" w:themeColor="accent2" w:themeShade="BF"/>
          <w:sz w:val="44"/>
        </w:rPr>
      </w:pPr>
      <w:r>
        <w:rPr>
          <w:b/>
          <w:color w:val="C45911" w:themeColor="accent2" w:themeShade="BF"/>
          <w:sz w:val="44"/>
        </w:rPr>
        <w:t>SAN SALVADOR</w:t>
      </w:r>
    </w:p>
    <w:p w14:paraId="43F51464" w14:textId="77777777" w:rsidR="00A84374" w:rsidRPr="00FE454D" w:rsidRDefault="00A84374" w:rsidP="00A84374">
      <w:pPr>
        <w:rPr>
          <w:sz w:val="24"/>
        </w:rPr>
      </w:pPr>
      <w:proofErr w:type="spellStart"/>
      <w:r w:rsidRPr="0033474A">
        <w:rPr>
          <w:sz w:val="24"/>
        </w:rPr>
        <w:t>Programa</w:t>
      </w:r>
      <w:proofErr w:type="spellEnd"/>
      <w:r w:rsidRPr="0033474A">
        <w:rPr>
          <w:sz w:val="24"/>
        </w:rPr>
        <w:t xml:space="preserve"> </w:t>
      </w:r>
      <w:proofErr w:type="spellStart"/>
      <w:r w:rsidRPr="0033474A">
        <w:rPr>
          <w:sz w:val="24"/>
        </w:rPr>
        <w:t>incluye</w:t>
      </w:r>
      <w:proofErr w:type="spellEnd"/>
      <w:r w:rsidRPr="0033474A">
        <w:rPr>
          <w:sz w:val="24"/>
        </w:rPr>
        <w:t xml:space="preserve">: </w:t>
      </w:r>
    </w:p>
    <w:p w14:paraId="2C1C094F" w14:textId="77777777" w:rsidR="00A84374" w:rsidRDefault="00A84374" w:rsidP="00A84374">
      <w:pPr>
        <w:pStyle w:val="Prrafodelista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Traslados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aeropuerto</w:t>
      </w:r>
      <w:proofErr w:type="spellEnd"/>
      <w:r>
        <w:rPr>
          <w:sz w:val="24"/>
        </w:rPr>
        <w:t xml:space="preserve"> – hotel – </w:t>
      </w:r>
      <w:proofErr w:type="spellStart"/>
      <w:r>
        <w:rPr>
          <w:sz w:val="24"/>
        </w:rPr>
        <w:t>aeropuerto</w:t>
      </w:r>
      <w:proofErr w:type="spellEnd"/>
      <w:r>
        <w:rPr>
          <w:sz w:val="24"/>
        </w:rPr>
        <w:t xml:space="preserve"> </w:t>
      </w:r>
    </w:p>
    <w:p w14:paraId="4A9DF264" w14:textId="508EBFAA" w:rsidR="00A84374" w:rsidRDefault="00A84374" w:rsidP="00A84374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0</w:t>
      </w:r>
      <w:r w:rsidR="00F95CBA">
        <w:rPr>
          <w:sz w:val="24"/>
        </w:rPr>
        <w:t>6</w:t>
      </w:r>
      <w:r>
        <w:rPr>
          <w:sz w:val="24"/>
        </w:rPr>
        <w:t xml:space="preserve"> </w:t>
      </w:r>
      <w:proofErr w:type="spellStart"/>
      <w:r>
        <w:rPr>
          <w:sz w:val="24"/>
        </w:rPr>
        <w:t>noches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alojamiento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HOTEL </w:t>
      </w:r>
      <w:r w:rsidR="00470FED">
        <w:rPr>
          <w:b/>
          <w:sz w:val="24"/>
        </w:rPr>
        <w:t>TERRA BELLA</w:t>
      </w:r>
    </w:p>
    <w:p w14:paraId="2868C63D" w14:textId="77777777" w:rsidR="00A84374" w:rsidRDefault="00A84374" w:rsidP="00A84374">
      <w:pPr>
        <w:pStyle w:val="Prrafodelista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Desayunos</w:t>
      </w:r>
      <w:proofErr w:type="spellEnd"/>
      <w:r>
        <w:rPr>
          <w:sz w:val="24"/>
        </w:rPr>
        <w:t xml:space="preserve"> INCLUIDOS </w:t>
      </w:r>
    </w:p>
    <w:p w14:paraId="5689D8D1" w14:textId="77777777" w:rsidR="00A84374" w:rsidRPr="00E33130" w:rsidRDefault="00A84374" w:rsidP="00A84374">
      <w:pPr>
        <w:pStyle w:val="Prrafodelista"/>
        <w:numPr>
          <w:ilvl w:val="0"/>
          <w:numId w:val="1"/>
        </w:numPr>
        <w:rPr>
          <w:b/>
          <w:sz w:val="24"/>
        </w:rPr>
      </w:pPr>
      <w:r w:rsidRPr="00E33130">
        <w:rPr>
          <w:b/>
          <w:sz w:val="24"/>
        </w:rPr>
        <w:t xml:space="preserve">City tour por </w:t>
      </w:r>
      <w:r w:rsidR="00470FED">
        <w:rPr>
          <w:b/>
          <w:sz w:val="24"/>
        </w:rPr>
        <w:t xml:space="preserve">San Salvador </w:t>
      </w:r>
      <w:r w:rsidRPr="00E33130">
        <w:rPr>
          <w:b/>
          <w:sz w:val="24"/>
        </w:rPr>
        <w:t xml:space="preserve"> </w:t>
      </w:r>
    </w:p>
    <w:p w14:paraId="014FAEC9" w14:textId="77777777" w:rsidR="00A84374" w:rsidRPr="00965DF9" w:rsidRDefault="00A84374" w:rsidP="00A84374">
      <w:pPr>
        <w:pStyle w:val="Prrafodelista"/>
        <w:numPr>
          <w:ilvl w:val="0"/>
          <w:numId w:val="1"/>
        </w:numPr>
        <w:rPr>
          <w:sz w:val="24"/>
        </w:rPr>
      </w:pPr>
      <w:proofErr w:type="spellStart"/>
      <w:r>
        <w:rPr>
          <w:b/>
          <w:sz w:val="24"/>
        </w:rPr>
        <w:t>Excursión</w:t>
      </w:r>
      <w:proofErr w:type="spellEnd"/>
      <w:r>
        <w:rPr>
          <w:b/>
          <w:sz w:val="24"/>
        </w:rPr>
        <w:t xml:space="preserve"> </w:t>
      </w:r>
      <w:r w:rsidR="00470FED">
        <w:rPr>
          <w:b/>
          <w:sz w:val="24"/>
        </w:rPr>
        <w:t xml:space="preserve">a la </w:t>
      </w:r>
      <w:proofErr w:type="spellStart"/>
      <w:r w:rsidR="00470FED">
        <w:rPr>
          <w:b/>
          <w:sz w:val="24"/>
        </w:rPr>
        <w:t>r</w:t>
      </w:r>
      <w:r w:rsidR="00106A0B">
        <w:rPr>
          <w:b/>
          <w:sz w:val="24"/>
        </w:rPr>
        <w:t>u</w:t>
      </w:r>
      <w:r w:rsidR="00470FED">
        <w:rPr>
          <w:b/>
          <w:sz w:val="24"/>
        </w:rPr>
        <w:t>ta</w:t>
      </w:r>
      <w:proofErr w:type="spellEnd"/>
      <w:r w:rsidR="00470FED">
        <w:rPr>
          <w:b/>
          <w:sz w:val="24"/>
        </w:rPr>
        <w:t xml:space="preserve"> </w:t>
      </w:r>
      <w:proofErr w:type="spellStart"/>
      <w:r w:rsidR="00470FED">
        <w:rPr>
          <w:b/>
          <w:sz w:val="24"/>
        </w:rPr>
        <w:t>Arqueologica</w:t>
      </w:r>
      <w:proofErr w:type="spellEnd"/>
      <w:r w:rsidR="00470FED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68F0F4DD" w14:textId="77777777" w:rsidR="00A84374" w:rsidRPr="006D4B60" w:rsidRDefault="00A84374" w:rsidP="00A84374">
      <w:pPr>
        <w:pStyle w:val="Prrafodelista"/>
        <w:numPr>
          <w:ilvl w:val="0"/>
          <w:numId w:val="1"/>
        </w:numPr>
        <w:rPr>
          <w:sz w:val="24"/>
        </w:rPr>
      </w:pPr>
      <w:proofErr w:type="spellStart"/>
      <w:r>
        <w:rPr>
          <w:b/>
          <w:sz w:val="24"/>
        </w:rPr>
        <w:t>Excursión</w:t>
      </w:r>
      <w:proofErr w:type="spellEnd"/>
      <w:r>
        <w:rPr>
          <w:b/>
          <w:sz w:val="24"/>
        </w:rPr>
        <w:t xml:space="preserve"> </w:t>
      </w:r>
      <w:r w:rsidR="00470FED">
        <w:rPr>
          <w:b/>
          <w:sz w:val="24"/>
        </w:rPr>
        <w:t xml:space="preserve">al Volcan Cerro Verde y </w:t>
      </w:r>
      <w:proofErr w:type="spellStart"/>
      <w:r w:rsidR="00470FED">
        <w:rPr>
          <w:b/>
          <w:sz w:val="24"/>
        </w:rPr>
        <w:t>lago</w:t>
      </w:r>
      <w:proofErr w:type="spellEnd"/>
      <w:r w:rsidR="00470FED">
        <w:rPr>
          <w:b/>
          <w:sz w:val="24"/>
        </w:rPr>
        <w:t xml:space="preserve"> </w:t>
      </w:r>
      <w:proofErr w:type="spellStart"/>
      <w:r w:rsidR="00470FED">
        <w:rPr>
          <w:b/>
          <w:sz w:val="24"/>
        </w:rPr>
        <w:t>Coatepeque</w:t>
      </w:r>
      <w:proofErr w:type="spellEnd"/>
    </w:p>
    <w:p w14:paraId="7107873C" w14:textId="53F3E130" w:rsidR="006D4B60" w:rsidRPr="00313874" w:rsidRDefault="006D4B60" w:rsidP="00A84374">
      <w:pPr>
        <w:pStyle w:val="Prrafodelist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Ruta de las Flores</w:t>
      </w:r>
    </w:p>
    <w:p w14:paraId="240AA7B3" w14:textId="77777777" w:rsidR="00A84374" w:rsidRDefault="00A84374" w:rsidP="00A84374">
      <w:pPr>
        <w:pStyle w:val="Prrafodelista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Impuestos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hoteleros</w:t>
      </w:r>
      <w:proofErr w:type="spellEnd"/>
    </w:p>
    <w:p w14:paraId="47D0552B" w14:textId="77777777" w:rsidR="00A84374" w:rsidRDefault="00A84374" w:rsidP="00A84374">
      <w:pPr>
        <w:pStyle w:val="Prrafodelista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Impuestos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incluidos</w:t>
      </w:r>
      <w:proofErr w:type="spellEnd"/>
      <w:r>
        <w:rPr>
          <w:sz w:val="24"/>
        </w:rPr>
        <w:t xml:space="preserve"> </w:t>
      </w:r>
    </w:p>
    <w:p w14:paraId="1E6035FA" w14:textId="77777777" w:rsidR="00AC2B22" w:rsidRDefault="00AC2B22" w:rsidP="00A84374">
      <w:pPr>
        <w:pStyle w:val="Sinespaciado"/>
        <w:rPr>
          <w:rFonts w:ascii="Tahoma" w:hAnsi="Tahoma" w:cs="Tahoma"/>
          <w:b/>
          <w:color w:val="C45911" w:themeColor="accent2" w:themeShade="BF"/>
          <w:sz w:val="22"/>
          <w:szCs w:val="18"/>
          <w:lang w:val="es-ES"/>
        </w:rPr>
      </w:pPr>
    </w:p>
    <w:p w14:paraId="6C038C1D" w14:textId="77777777" w:rsidR="00A84374" w:rsidRDefault="00AC2B22" w:rsidP="00A84374">
      <w:pPr>
        <w:pStyle w:val="Sinespaciado"/>
        <w:rPr>
          <w:rFonts w:ascii="Tahoma" w:hAnsi="Tahoma" w:cs="Tahoma"/>
          <w:b/>
          <w:color w:val="C45911" w:themeColor="accent2" w:themeShade="BF"/>
          <w:sz w:val="22"/>
          <w:szCs w:val="18"/>
          <w:lang w:val="es-ES"/>
        </w:rPr>
      </w:pPr>
      <w:r>
        <w:rPr>
          <w:rFonts w:ascii="Tahoma" w:hAnsi="Tahoma" w:cs="Tahoma"/>
          <w:b/>
          <w:color w:val="C45911" w:themeColor="accent2" w:themeShade="BF"/>
          <w:sz w:val="22"/>
          <w:szCs w:val="18"/>
          <w:lang w:val="es-ES"/>
        </w:rPr>
        <w:t xml:space="preserve">Pasajeros: </w:t>
      </w:r>
    </w:p>
    <w:p w14:paraId="4246ECE5" w14:textId="77777777" w:rsidR="00A84374" w:rsidRPr="00D74E92" w:rsidRDefault="00A84374" w:rsidP="00A84374">
      <w:pPr>
        <w:pStyle w:val="Sinespaciado"/>
        <w:rPr>
          <w:rFonts w:ascii="Tahoma" w:hAnsi="Tahoma" w:cs="Tahoma"/>
          <w:color w:val="C45911" w:themeColor="accent2" w:themeShade="BF"/>
          <w:sz w:val="22"/>
          <w:szCs w:val="18"/>
          <w:lang w:val="es-ES"/>
        </w:rPr>
      </w:pPr>
      <w:r w:rsidRPr="00D74E92">
        <w:rPr>
          <w:rFonts w:ascii="Tahoma" w:hAnsi="Tahoma" w:cs="Tahoma"/>
          <w:b/>
          <w:color w:val="C45911" w:themeColor="accent2" w:themeShade="BF"/>
          <w:sz w:val="22"/>
          <w:szCs w:val="18"/>
          <w:lang w:val="es-ES"/>
        </w:rPr>
        <w:t>POLÍTICAS DE CANCELACIÓN:</w:t>
      </w:r>
    </w:p>
    <w:p w14:paraId="35FAF75E" w14:textId="77777777" w:rsidR="00A84374" w:rsidRPr="00C46186" w:rsidRDefault="00A84374" w:rsidP="00A84374">
      <w:pPr>
        <w:pStyle w:val="Sinespaciado"/>
        <w:numPr>
          <w:ilvl w:val="0"/>
          <w:numId w:val="2"/>
        </w:numPr>
        <w:ind w:left="142" w:hanging="153"/>
        <w:rPr>
          <w:rFonts w:ascii="Tahoma" w:hAnsi="Tahoma" w:cs="Tahoma"/>
          <w:sz w:val="18"/>
          <w:szCs w:val="18"/>
          <w:lang w:val="es-ES"/>
        </w:rPr>
      </w:pPr>
      <w:r w:rsidRPr="00C46186">
        <w:rPr>
          <w:rFonts w:ascii="Tahoma" w:hAnsi="Tahoma" w:cs="Tahoma"/>
          <w:sz w:val="18"/>
          <w:szCs w:val="18"/>
          <w:lang w:val="es-ES"/>
        </w:rPr>
        <w:t xml:space="preserve">Toda reserva anulada sufrirá </w:t>
      </w:r>
      <w:r w:rsidRPr="00FC1A98">
        <w:rPr>
          <w:rFonts w:ascii="Tahoma" w:hAnsi="Tahoma" w:cs="Tahoma"/>
          <w:b/>
          <w:color w:val="auto"/>
          <w:sz w:val="18"/>
          <w:szCs w:val="18"/>
          <w:lang w:val="es-ES"/>
        </w:rPr>
        <w:t>PENALIDAD</w:t>
      </w:r>
      <w:r w:rsidRPr="00C46186">
        <w:rPr>
          <w:rFonts w:ascii="Tahoma" w:hAnsi="Tahoma" w:cs="Tahoma"/>
          <w:sz w:val="18"/>
          <w:szCs w:val="18"/>
          <w:lang w:val="es-ES"/>
        </w:rPr>
        <w:t xml:space="preserve"> de acuerdo con las políticas de nuestros proveedores en destino.</w:t>
      </w:r>
    </w:p>
    <w:p w14:paraId="77F09362" w14:textId="77777777" w:rsidR="00A84374" w:rsidRDefault="00A84374" w:rsidP="00A84374">
      <w:pPr>
        <w:rPr>
          <w:b/>
          <w:sz w:val="36"/>
        </w:rPr>
      </w:pPr>
      <w:r w:rsidRPr="00C46186">
        <w:rPr>
          <w:rFonts w:ascii="Tahoma" w:hAnsi="Tahoma" w:cs="Tahoma"/>
          <w:sz w:val="18"/>
          <w:szCs w:val="18"/>
          <w:lang w:val="es-ES"/>
        </w:rPr>
        <w:t xml:space="preserve">Reservas que entran en </w:t>
      </w:r>
      <w:r w:rsidRPr="00C46186">
        <w:rPr>
          <w:rFonts w:ascii="Tahoma" w:hAnsi="Tahoma" w:cs="Tahoma"/>
          <w:b/>
          <w:sz w:val="18"/>
          <w:szCs w:val="18"/>
          <w:lang w:val="es-ES"/>
        </w:rPr>
        <w:t>NOSHOW</w:t>
      </w:r>
      <w:r w:rsidRPr="00C46186">
        <w:rPr>
          <w:rFonts w:ascii="Tahoma" w:hAnsi="Tahoma" w:cs="Tahoma"/>
          <w:sz w:val="18"/>
          <w:szCs w:val="18"/>
          <w:lang w:val="es-ES"/>
        </w:rPr>
        <w:t xml:space="preserve"> no están sujetas a reembolso</w:t>
      </w:r>
    </w:p>
    <w:p w14:paraId="63530651" w14:textId="77777777" w:rsidR="00A84374" w:rsidRDefault="00106A0B" w:rsidP="00A84374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9BCEF3" wp14:editId="285F291B">
            <wp:simplePos x="0" y="0"/>
            <wp:positionH relativeFrom="column">
              <wp:posOffset>2701290</wp:posOffset>
            </wp:positionH>
            <wp:positionV relativeFrom="paragraph">
              <wp:posOffset>569411</wp:posOffset>
            </wp:positionV>
            <wp:extent cx="3171156" cy="2381250"/>
            <wp:effectExtent l="0" t="0" r="0" b="0"/>
            <wp:wrapNone/>
            <wp:docPr id="5" name="Imagen 5" descr="TERRA BELLA HOTEL BOUTIQUE (El Salvador/San Salvador): opiniones y pre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RA BELLA HOTEL BOUTIQUE (El Salvador/San Salvador): opiniones y prec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56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5B8A8B4" wp14:editId="32EA8241">
            <wp:simplePos x="0" y="0"/>
            <wp:positionH relativeFrom="margin">
              <wp:posOffset>-438150</wp:posOffset>
            </wp:positionH>
            <wp:positionV relativeFrom="paragraph">
              <wp:posOffset>308610</wp:posOffset>
            </wp:positionV>
            <wp:extent cx="2552700" cy="2642152"/>
            <wp:effectExtent l="0" t="0" r="0" b="6350"/>
            <wp:wrapNone/>
            <wp:docPr id="4" name="Imagen 4" descr="Terra Bella Hotel Boutique, San Salvador – Precios actualizados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ra Bella Hotel Boutique, San Salvador – Precios actualizados 20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4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</w:rPr>
        <w:t xml:space="preserve"> </w:t>
      </w:r>
      <w:r w:rsidR="00A84374">
        <w:rPr>
          <w:b/>
          <w:sz w:val="36"/>
        </w:rPr>
        <w:br w:type="page"/>
      </w:r>
    </w:p>
    <w:p w14:paraId="03264B0A" w14:textId="77777777" w:rsidR="00A84374" w:rsidRPr="00746E6B" w:rsidRDefault="00A84374" w:rsidP="00A84374">
      <w:pPr>
        <w:pStyle w:val="Sinespaciado"/>
        <w:jc w:val="center"/>
        <w:rPr>
          <w:rFonts w:ascii="Tahoma" w:hAnsi="Tahoma" w:cs="Tahoma"/>
          <w:b/>
          <w:color w:val="C45911" w:themeColor="accent2" w:themeShade="BF"/>
          <w:sz w:val="28"/>
          <w:szCs w:val="18"/>
          <w:lang w:val="es-ES"/>
        </w:rPr>
      </w:pPr>
      <w:r w:rsidRPr="00D74E92">
        <w:rPr>
          <w:rFonts w:ascii="Tahoma" w:hAnsi="Tahoma" w:cs="Tahoma"/>
          <w:b/>
          <w:color w:val="C45911" w:themeColor="accent2" w:themeShade="BF"/>
          <w:sz w:val="28"/>
          <w:szCs w:val="18"/>
          <w:lang w:val="es-ES"/>
        </w:rPr>
        <w:lastRenderedPageBreak/>
        <w:t>ITINERARIO</w:t>
      </w:r>
    </w:p>
    <w:p w14:paraId="6F196A8A" w14:textId="77777777" w:rsidR="00A84374" w:rsidRDefault="00A84374" w:rsidP="00A84374">
      <w:pPr>
        <w:pStyle w:val="Sinespaciado"/>
        <w:spacing w:line="276" w:lineRule="auto"/>
        <w:jc w:val="both"/>
        <w:rPr>
          <w:rFonts w:ascii="Tahoma" w:hAnsi="Tahoma" w:cs="Tahoma"/>
          <w:b/>
          <w:color w:val="auto"/>
          <w:sz w:val="22"/>
          <w:szCs w:val="18"/>
          <w:lang w:val="es-ES"/>
        </w:rPr>
      </w:pPr>
    </w:p>
    <w:p w14:paraId="3D191AE9" w14:textId="77777777" w:rsidR="00A84374" w:rsidRDefault="00A84374" w:rsidP="00A84374">
      <w:pPr>
        <w:pStyle w:val="Sinespaciado"/>
        <w:spacing w:line="276" w:lineRule="auto"/>
        <w:jc w:val="both"/>
        <w:rPr>
          <w:rFonts w:ascii="Tahoma" w:hAnsi="Tahoma" w:cs="Tahoma"/>
          <w:b/>
          <w:color w:val="auto"/>
          <w:sz w:val="22"/>
          <w:szCs w:val="18"/>
          <w:lang w:val="es-ES"/>
        </w:rPr>
      </w:pPr>
    </w:p>
    <w:p w14:paraId="237FBFB9" w14:textId="77777777" w:rsidR="00A84374" w:rsidRDefault="00A84374" w:rsidP="00A84374">
      <w:pPr>
        <w:pStyle w:val="Sinespaciado"/>
        <w:spacing w:line="276" w:lineRule="auto"/>
        <w:jc w:val="both"/>
        <w:rPr>
          <w:rFonts w:ascii="Tahoma" w:hAnsi="Tahoma" w:cs="Tahoma"/>
          <w:b/>
          <w:color w:val="auto"/>
          <w:sz w:val="22"/>
          <w:szCs w:val="18"/>
          <w:lang w:val="es-ES"/>
        </w:rPr>
      </w:pPr>
    </w:p>
    <w:p w14:paraId="76EAF1B2" w14:textId="49C11A83" w:rsidR="00C41C55" w:rsidRDefault="00B51D6E" w:rsidP="00A84374">
      <w:pPr>
        <w:pStyle w:val="Sinespaciado"/>
        <w:spacing w:line="276" w:lineRule="auto"/>
        <w:jc w:val="both"/>
        <w:rPr>
          <w:rFonts w:ascii="Tahoma" w:hAnsi="Tahoma" w:cs="Tahoma"/>
          <w:b/>
          <w:color w:val="auto"/>
          <w:sz w:val="22"/>
          <w:szCs w:val="18"/>
          <w:lang w:val="es-ES"/>
        </w:rPr>
      </w:pPr>
      <w:r>
        <w:rPr>
          <w:rFonts w:ascii="Tahoma" w:hAnsi="Tahoma" w:cs="Tahoma"/>
          <w:b/>
          <w:color w:val="auto"/>
          <w:sz w:val="22"/>
          <w:szCs w:val="18"/>
          <w:lang w:val="es-ES"/>
        </w:rPr>
        <w:t>1</w:t>
      </w:r>
      <w:r w:rsidR="00C41C55">
        <w:rPr>
          <w:rFonts w:ascii="Tahoma" w:hAnsi="Tahoma" w:cs="Tahoma"/>
          <w:b/>
          <w:color w:val="auto"/>
          <w:sz w:val="22"/>
          <w:szCs w:val="18"/>
          <w:lang w:val="es-ES"/>
        </w:rPr>
        <w:t xml:space="preserve">° DIA </w:t>
      </w:r>
    </w:p>
    <w:p w14:paraId="4F5B9C04" w14:textId="2C988257" w:rsidR="00F95CBA" w:rsidRDefault="00B51D6E" w:rsidP="00A84374">
      <w:pPr>
        <w:pStyle w:val="Sinespaciado"/>
        <w:spacing w:line="276" w:lineRule="auto"/>
        <w:jc w:val="both"/>
        <w:rPr>
          <w:rFonts w:ascii="Tahoma" w:hAnsi="Tahoma" w:cs="Tahoma"/>
          <w:color w:val="auto"/>
          <w:sz w:val="22"/>
          <w:szCs w:val="18"/>
          <w:lang w:val="es-ES"/>
        </w:rPr>
      </w:pPr>
      <w:r>
        <w:rPr>
          <w:rFonts w:ascii="Tahoma" w:hAnsi="Tahoma" w:cs="Tahoma"/>
          <w:color w:val="auto"/>
          <w:sz w:val="22"/>
          <w:szCs w:val="18"/>
          <w:lang w:val="es-ES"/>
        </w:rPr>
        <w:t xml:space="preserve">Llegada al aeropuerto internacional de San Salvador </w:t>
      </w:r>
      <w:r w:rsidR="00F95CBA">
        <w:rPr>
          <w:rFonts w:ascii="Tahoma" w:hAnsi="Tahoma" w:cs="Tahoma"/>
          <w:color w:val="auto"/>
          <w:sz w:val="22"/>
          <w:szCs w:val="18"/>
          <w:lang w:val="es-ES"/>
        </w:rPr>
        <w:t>y seguidamente ingreso al hotel.</w:t>
      </w:r>
    </w:p>
    <w:p w14:paraId="015BF746" w14:textId="77777777" w:rsidR="00F95CBA" w:rsidRDefault="00F95CBA" w:rsidP="00A84374">
      <w:pPr>
        <w:pStyle w:val="Sinespaciado"/>
        <w:spacing w:line="276" w:lineRule="auto"/>
        <w:jc w:val="both"/>
        <w:rPr>
          <w:rFonts w:ascii="Tahoma" w:hAnsi="Tahoma" w:cs="Tahoma"/>
          <w:color w:val="auto"/>
          <w:sz w:val="22"/>
          <w:szCs w:val="18"/>
          <w:lang w:val="es-ES"/>
        </w:rPr>
      </w:pPr>
    </w:p>
    <w:p w14:paraId="20F60FDB" w14:textId="77777777" w:rsidR="00F95CBA" w:rsidRDefault="00F95CBA" w:rsidP="00A84374">
      <w:pPr>
        <w:pStyle w:val="Sinespaciado"/>
        <w:spacing w:line="276" w:lineRule="auto"/>
        <w:jc w:val="both"/>
        <w:rPr>
          <w:rFonts w:ascii="Tahoma" w:hAnsi="Tahoma" w:cs="Tahoma"/>
          <w:color w:val="auto"/>
          <w:sz w:val="22"/>
          <w:szCs w:val="18"/>
          <w:lang w:val="es-ES"/>
        </w:rPr>
      </w:pPr>
    </w:p>
    <w:p w14:paraId="7B3AB92A" w14:textId="77777777" w:rsidR="00F95CBA" w:rsidRDefault="00F95CBA" w:rsidP="00F95CBA">
      <w:pPr>
        <w:pStyle w:val="Sinespaciado"/>
        <w:spacing w:line="276" w:lineRule="auto"/>
        <w:jc w:val="both"/>
        <w:rPr>
          <w:rFonts w:ascii="Tahoma" w:hAnsi="Tahoma" w:cs="Tahoma"/>
          <w:b/>
          <w:color w:val="auto"/>
          <w:sz w:val="22"/>
          <w:szCs w:val="18"/>
          <w:lang w:val="es-ES"/>
        </w:rPr>
      </w:pPr>
      <w:r>
        <w:rPr>
          <w:rFonts w:ascii="Tahoma" w:hAnsi="Tahoma" w:cs="Tahoma"/>
          <w:b/>
          <w:color w:val="auto"/>
          <w:sz w:val="22"/>
          <w:szCs w:val="18"/>
          <w:lang w:val="es-ES"/>
        </w:rPr>
        <w:t>2</w:t>
      </w:r>
      <w:r w:rsidRPr="00447877">
        <w:rPr>
          <w:rFonts w:ascii="Tahoma" w:hAnsi="Tahoma" w:cs="Tahoma"/>
          <w:b/>
          <w:color w:val="auto"/>
          <w:sz w:val="22"/>
          <w:szCs w:val="18"/>
          <w:lang w:val="es-ES"/>
        </w:rPr>
        <w:t xml:space="preserve">º DÍA </w:t>
      </w:r>
    </w:p>
    <w:p w14:paraId="4556D8B3" w14:textId="77777777" w:rsidR="00F95CBA" w:rsidRDefault="00F95CBA" w:rsidP="00A84374">
      <w:pPr>
        <w:pStyle w:val="Sinespaciado"/>
        <w:spacing w:line="276" w:lineRule="auto"/>
        <w:jc w:val="both"/>
        <w:rPr>
          <w:rFonts w:ascii="Tahoma" w:hAnsi="Tahoma" w:cs="Tahoma"/>
          <w:color w:val="auto"/>
          <w:sz w:val="22"/>
          <w:szCs w:val="18"/>
          <w:lang w:val="es-ES"/>
        </w:rPr>
      </w:pPr>
    </w:p>
    <w:p w14:paraId="2E474389" w14:textId="5732380C" w:rsidR="00C41C55" w:rsidRDefault="00F95CBA" w:rsidP="00A84374">
      <w:pPr>
        <w:pStyle w:val="Sinespaciado"/>
        <w:spacing w:line="276" w:lineRule="auto"/>
        <w:jc w:val="both"/>
        <w:rPr>
          <w:rFonts w:ascii="Tahoma" w:hAnsi="Tahoma" w:cs="Tahoma"/>
          <w:color w:val="auto"/>
          <w:sz w:val="22"/>
          <w:szCs w:val="18"/>
          <w:lang w:val="es-ES"/>
        </w:rPr>
      </w:pPr>
      <w:r>
        <w:rPr>
          <w:rFonts w:ascii="Tahoma" w:hAnsi="Tahoma" w:cs="Tahoma"/>
          <w:color w:val="auto"/>
          <w:sz w:val="22"/>
          <w:szCs w:val="18"/>
          <w:lang w:val="es-ES"/>
        </w:rPr>
        <w:t>Desayuno en el hotel seguidamente</w:t>
      </w:r>
      <w:r w:rsidR="00B51D6E">
        <w:rPr>
          <w:rFonts w:ascii="Tahoma" w:hAnsi="Tahoma" w:cs="Tahoma"/>
          <w:color w:val="auto"/>
          <w:sz w:val="22"/>
          <w:szCs w:val="18"/>
          <w:lang w:val="es-ES"/>
        </w:rPr>
        <w:t xml:space="preserve"> </w:t>
      </w:r>
      <w:r w:rsidR="00C41C55">
        <w:rPr>
          <w:rFonts w:ascii="Tahoma" w:hAnsi="Tahoma" w:cs="Tahoma"/>
          <w:color w:val="auto"/>
          <w:sz w:val="22"/>
          <w:szCs w:val="18"/>
          <w:lang w:val="es-ES"/>
        </w:rPr>
        <w:t>recorrido por las</w:t>
      </w:r>
      <w:r w:rsidR="00C41C55">
        <w:rPr>
          <w:rFonts w:ascii="Tahoma" w:hAnsi="Tahoma" w:cs="Tahoma"/>
          <w:b/>
          <w:color w:val="auto"/>
          <w:sz w:val="22"/>
          <w:szCs w:val="18"/>
          <w:lang w:val="es-ES"/>
        </w:rPr>
        <w:t xml:space="preserve"> </w:t>
      </w:r>
      <w:r w:rsidR="00C41C55">
        <w:rPr>
          <w:rFonts w:ascii="Tahoma" w:hAnsi="Tahoma" w:cs="Tahoma"/>
          <w:color w:val="auto"/>
          <w:sz w:val="22"/>
          <w:szCs w:val="18"/>
          <w:lang w:val="es-ES"/>
        </w:rPr>
        <w:t>pintorescas calles de la ciudad en donde podrán apreciar la Catedral Metropolitana el Palacio Nacional el Teatro Nacional la Plaza Morazán la Iglesia del Rosario y la Iglesia Divina Provincia en este último es en donde se encuentra los utensilios de Monseñor Romero tales como vestimenta, calzado y vehículo que utilizo</w:t>
      </w:r>
    </w:p>
    <w:p w14:paraId="7EF69AA2" w14:textId="77777777" w:rsidR="00C41C55" w:rsidRDefault="00C41C55" w:rsidP="00A84374">
      <w:pPr>
        <w:pStyle w:val="Sinespaciado"/>
        <w:spacing w:line="276" w:lineRule="auto"/>
        <w:jc w:val="both"/>
        <w:rPr>
          <w:rFonts w:ascii="Tahoma" w:hAnsi="Tahoma" w:cs="Tahoma"/>
          <w:b/>
          <w:color w:val="auto"/>
          <w:sz w:val="22"/>
          <w:szCs w:val="18"/>
          <w:lang w:val="es-ES"/>
        </w:rPr>
      </w:pPr>
    </w:p>
    <w:p w14:paraId="55973E13" w14:textId="644E7754" w:rsidR="00A84374" w:rsidRDefault="00F95CBA" w:rsidP="00A84374">
      <w:pPr>
        <w:pStyle w:val="Sinespaciado"/>
        <w:spacing w:line="276" w:lineRule="auto"/>
        <w:jc w:val="both"/>
        <w:rPr>
          <w:rFonts w:ascii="Tahoma" w:hAnsi="Tahoma" w:cs="Tahoma"/>
          <w:b/>
          <w:color w:val="auto"/>
          <w:sz w:val="22"/>
          <w:szCs w:val="18"/>
          <w:lang w:val="es-ES"/>
        </w:rPr>
      </w:pPr>
      <w:r>
        <w:rPr>
          <w:rFonts w:ascii="Tahoma" w:hAnsi="Tahoma" w:cs="Tahoma"/>
          <w:b/>
          <w:color w:val="auto"/>
          <w:sz w:val="22"/>
          <w:szCs w:val="18"/>
          <w:lang w:val="es-ES"/>
        </w:rPr>
        <w:t>3</w:t>
      </w:r>
      <w:r w:rsidR="00A84374" w:rsidRPr="00447877">
        <w:rPr>
          <w:rFonts w:ascii="Tahoma" w:hAnsi="Tahoma" w:cs="Tahoma"/>
          <w:b/>
          <w:color w:val="auto"/>
          <w:sz w:val="22"/>
          <w:szCs w:val="18"/>
          <w:lang w:val="es-ES"/>
        </w:rPr>
        <w:t xml:space="preserve">º DÍA </w:t>
      </w:r>
    </w:p>
    <w:p w14:paraId="2635373F" w14:textId="77777777" w:rsidR="00A84374" w:rsidRDefault="00A84374" w:rsidP="00A84374">
      <w:pPr>
        <w:pStyle w:val="Sinespaciado"/>
        <w:spacing w:line="276" w:lineRule="auto"/>
        <w:jc w:val="both"/>
        <w:rPr>
          <w:rFonts w:ascii="Tahoma" w:hAnsi="Tahoma" w:cs="Tahoma"/>
          <w:color w:val="auto"/>
          <w:sz w:val="22"/>
          <w:szCs w:val="18"/>
          <w:lang w:val="es-ES"/>
        </w:rPr>
      </w:pPr>
      <w:r w:rsidRPr="00447877">
        <w:rPr>
          <w:rFonts w:ascii="Tahoma" w:hAnsi="Tahoma" w:cs="Tahoma"/>
          <w:color w:val="auto"/>
          <w:sz w:val="22"/>
          <w:szCs w:val="18"/>
          <w:lang w:val="es-ES"/>
        </w:rPr>
        <w:t xml:space="preserve">Desayuno </w:t>
      </w:r>
      <w:r>
        <w:rPr>
          <w:rFonts w:ascii="Tahoma" w:hAnsi="Tahoma" w:cs="Tahoma"/>
          <w:color w:val="auto"/>
          <w:sz w:val="22"/>
          <w:szCs w:val="18"/>
          <w:lang w:val="es-ES"/>
        </w:rPr>
        <w:t xml:space="preserve">seguidamente </w:t>
      </w:r>
      <w:r w:rsidR="00B26BCB">
        <w:rPr>
          <w:rFonts w:ascii="Tahoma" w:hAnsi="Tahoma" w:cs="Tahoma"/>
          <w:color w:val="auto"/>
          <w:sz w:val="22"/>
          <w:szCs w:val="18"/>
          <w:lang w:val="es-ES"/>
        </w:rPr>
        <w:t xml:space="preserve">excursión a la Ruta Arqueológica, en donde podrán apreciar la Joya del Cerén, San Andrés, las Ruinas – Tazumal, la Casa Blanca y la catedral de Santa Ana. </w:t>
      </w:r>
    </w:p>
    <w:p w14:paraId="62952548" w14:textId="77777777" w:rsidR="00B26BCB" w:rsidRDefault="00B26BCB" w:rsidP="00A84374">
      <w:pPr>
        <w:pStyle w:val="Sinespaciado"/>
        <w:spacing w:line="276" w:lineRule="auto"/>
        <w:jc w:val="both"/>
        <w:rPr>
          <w:rFonts w:ascii="Tahoma" w:hAnsi="Tahoma" w:cs="Tahoma"/>
          <w:color w:val="auto"/>
          <w:sz w:val="22"/>
          <w:szCs w:val="18"/>
          <w:lang w:val="es-ES"/>
        </w:rPr>
      </w:pPr>
      <w:r>
        <w:rPr>
          <w:rFonts w:ascii="Tahoma" w:hAnsi="Tahoma" w:cs="Tahoma"/>
          <w:color w:val="auto"/>
          <w:sz w:val="22"/>
          <w:szCs w:val="18"/>
          <w:lang w:val="es-ES"/>
        </w:rPr>
        <w:t xml:space="preserve">Tiempo de recorrido: 06 horas corridas </w:t>
      </w:r>
    </w:p>
    <w:p w14:paraId="0EC41A3E" w14:textId="77777777" w:rsidR="00B26BCB" w:rsidRDefault="00B26BCB" w:rsidP="00A84374">
      <w:pPr>
        <w:pStyle w:val="Sinespaciado"/>
        <w:spacing w:line="276" w:lineRule="auto"/>
        <w:jc w:val="both"/>
        <w:rPr>
          <w:rFonts w:ascii="Tahoma" w:hAnsi="Tahoma" w:cs="Tahoma"/>
          <w:color w:val="auto"/>
          <w:sz w:val="22"/>
          <w:szCs w:val="18"/>
          <w:lang w:val="es-ES"/>
        </w:rPr>
      </w:pPr>
      <w:r>
        <w:rPr>
          <w:rFonts w:ascii="Tahoma" w:hAnsi="Tahoma" w:cs="Tahoma"/>
          <w:color w:val="auto"/>
          <w:sz w:val="22"/>
          <w:szCs w:val="18"/>
          <w:lang w:val="es-ES"/>
        </w:rPr>
        <w:t xml:space="preserve">Transportación: Vehículo tipo sedan </w:t>
      </w:r>
    </w:p>
    <w:p w14:paraId="142F8342" w14:textId="77777777" w:rsidR="00B26BCB" w:rsidRDefault="004A3CF8" w:rsidP="00A84374">
      <w:pPr>
        <w:pStyle w:val="Sinespaciado"/>
        <w:spacing w:line="276" w:lineRule="auto"/>
        <w:jc w:val="both"/>
        <w:rPr>
          <w:rFonts w:ascii="Tahoma" w:hAnsi="Tahoma" w:cs="Tahoma"/>
          <w:color w:val="auto"/>
          <w:sz w:val="22"/>
          <w:szCs w:val="18"/>
          <w:lang w:val="es-ES"/>
        </w:rPr>
      </w:pPr>
      <w:r>
        <w:rPr>
          <w:rFonts w:ascii="Tahoma" w:hAnsi="Tahoma" w:cs="Tahoma"/>
          <w:color w:val="auto"/>
          <w:sz w:val="22"/>
          <w:szCs w:val="18"/>
          <w:lang w:val="es-ES"/>
        </w:rPr>
        <w:t xml:space="preserve">Distancia: 57 minutos del hotel </w:t>
      </w:r>
    </w:p>
    <w:p w14:paraId="7DCB406F" w14:textId="77777777" w:rsidR="004A3CF8" w:rsidRDefault="004A3CF8" w:rsidP="00A84374">
      <w:pPr>
        <w:pStyle w:val="Sinespaciado"/>
        <w:spacing w:line="276" w:lineRule="auto"/>
        <w:jc w:val="both"/>
        <w:rPr>
          <w:rFonts w:ascii="Tahoma" w:hAnsi="Tahoma" w:cs="Tahoma"/>
          <w:color w:val="auto"/>
          <w:sz w:val="22"/>
          <w:szCs w:val="18"/>
          <w:lang w:val="es-ES"/>
        </w:rPr>
      </w:pPr>
      <w:r>
        <w:rPr>
          <w:rFonts w:ascii="Tahoma" w:hAnsi="Tahoma" w:cs="Tahoma"/>
          <w:color w:val="auto"/>
          <w:sz w:val="22"/>
          <w:szCs w:val="18"/>
          <w:lang w:val="es-ES"/>
        </w:rPr>
        <w:t xml:space="preserve">Clima: 31 grados </w:t>
      </w:r>
    </w:p>
    <w:p w14:paraId="6A36EFDC" w14:textId="77777777" w:rsidR="00C41C55" w:rsidRDefault="00C41C55" w:rsidP="00C41C55">
      <w:pPr>
        <w:pStyle w:val="Sinespaciado"/>
        <w:spacing w:line="276" w:lineRule="auto"/>
        <w:jc w:val="both"/>
        <w:rPr>
          <w:rFonts w:ascii="Tahoma" w:hAnsi="Tahoma" w:cs="Tahoma"/>
          <w:color w:val="auto"/>
          <w:sz w:val="22"/>
          <w:szCs w:val="18"/>
          <w:lang w:val="es-ES"/>
        </w:rPr>
      </w:pPr>
    </w:p>
    <w:p w14:paraId="589CB458" w14:textId="327A1337" w:rsidR="00C41C55" w:rsidRPr="00C41C55" w:rsidRDefault="00F95CBA" w:rsidP="00C41C55">
      <w:pPr>
        <w:pStyle w:val="Sinespaciado"/>
        <w:spacing w:line="276" w:lineRule="auto"/>
        <w:jc w:val="both"/>
        <w:rPr>
          <w:rFonts w:ascii="Tahoma" w:hAnsi="Tahoma" w:cs="Tahoma"/>
          <w:b/>
          <w:color w:val="auto"/>
          <w:sz w:val="22"/>
          <w:szCs w:val="18"/>
          <w:lang w:val="es-ES"/>
        </w:rPr>
      </w:pPr>
      <w:r>
        <w:rPr>
          <w:rFonts w:ascii="Tahoma" w:hAnsi="Tahoma" w:cs="Tahoma"/>
          <w:b/>
          <w:color w:val="auto"/>
          <w:sz w:val="22"/>
          <w:szCs w:val="18"/>
          <w:lang w:val="es-ES"/>
        </w:rPr>
        <w:t>4</w:t>
      </w:r>
      <w:r w:rsidR="00C41C55" w:rsidRPr="00C41C55">
        <w:rPr>
          <w:rFonts w:ascii="Tahoma" w:hAnsi="Tahoma" w:cs="Tahoma"/>
          <w:b/>
          <w:color w:val="auto"/>
          <w:sz w:val="22"/>
          <w:szCs w:val="18"/>
          <w:lang w:val="es-ES"/>
        </w:rPr>
        <w:t>° DIA</w:t>
      </w:r>
    </w:p>
    <w:p w14:paraId="0EBF839E" w14:textId="77777777" w:rsidR="00C41C55" w:rsidRDefault="00C41C55" w:rsidP="00C41C55">
      <w:pPr>
        <w:pStyle w:val="Sinespaciado"/>
        <w:spacing w:line="276" w:lineRule="auto"/>
        <w:jc w:val="both"/>
        <w:rPr>
          <w:rFonts w:ascii="Tahoma" w:hAnsi="Tahoma" w:cs="Tahoma"/>
          <w:color w:val="auto"/>
          <w:sz w:val="22"/>
          <w:szCs w:val="22"/>
          <w:lang w:val="es-ES"/>
        </w:rPr>
      </w:pPr>
      <w:r>
        <w:rPr>
          <w:rFonts w:ascii="Tahoma" w:hAnsi="Tahoma" w:cs="Tahoma"/>
          <w:color w:val="auto"/>
          <w:sz w:val="22"/>
          <w:szCs w:val="22"/>
          <w:lang w:val="es-ES"/>
        </w:rPr>
        <w:t>Desayuno, seguidamente una excursión al Cerro Verde en donde encontraremos los volcanes:</w:t>
      </w:r>
    </w:p>
    <w:p w14:paraId="6428EA3C" w14:textId="77777777" w:rsidR="00C41C55" w:rsidRPr="00AC2B22" w:rsidRDefault="00C41C55" w:rsidP="00C41C55">
      <w:pPr>
        <w:pStyle w:val="Sinespaciado"/>
        <w:spacing w:line="276" w:lineRule="auto"/>
        <w:jc w:val="both"/>
        <w:rPr>
          <w:rFonts w:ascii="Tahoma" w:hAnsi="Tahoma" w:cs="Tahoma"/>
          <w:color w:val="auto"/>
          <w:sz w:val="22"/>
          <w:szCs w:val="22"/>
          <w:lang w:val="es-ES"/>
        </w:rPr>
      </w:pPr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Con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su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trío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de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picos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volcánicos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rodeados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por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una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exuberante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selva,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una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vasta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red de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senderos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para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caminatas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y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el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cercano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lago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del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cráter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de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Coatepeque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,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el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Parque Nacional Cerro Verde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presenta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uno de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los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paisajes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más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asombrosamente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>hermosos</w:t>
      </w:r>
      <w:proofErr w:type="spellEnd"/>
      <w:r w:rsidRPr="00AC2B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de El Salvador.</w:t>
      </w:r>
      <w:r w:rsidRPr="00AC2B22">
        <w:rPr>
          <w:rFonts w:ascii="Tahoma" w:hAnsi="Tahoma" w:cs="Tahoma"/>
          <w:color w:val="auto"/>
          <w:sz w:val="22"/>
          <w:szCs w:val="22"/>
          <w:lang w:val="es-ES"/>
        </w:rPr>
        <w:t xml:space="preserve"> </w:t>
      </w:r>
    </w:p>
    <w:p w14:paraId="10AEF596" w14:textId="77777777" w:rsidR="00C41C55" w:rsidRDefault="00C41C55" w:rsidP="00C41C55">
      <w:pPr>
        <w:pStyle w:val="Sinespaciado"/>
        <w:spacing w:line="276" w:lineRule="auto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El principal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pasatiempo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para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los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visitantes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del Parque Nacional Cerro Verde es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el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senderismo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y sus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tres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volcanes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, Izalco, Cerro Verde y Santa Ana, son de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fácil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acceso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. El punto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más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alto es la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cumbre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de 2,381 metros de Santa Ana,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el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volcán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más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alto y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activo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de El Salvador,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coronado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con cuatro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cráteres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y un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lago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cráter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verde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reluciente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pero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igualmente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deslumbrantes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son las vistas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desde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la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vecina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Izalco,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apodado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el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"Faro del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Pacífico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".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por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sus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erupciones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casi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continuas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durante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160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años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Otro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punto a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destacar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es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escalar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el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pico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del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mismo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nombre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y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los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excursionistas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que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escalen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el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volcán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Cerro Verde,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ahora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extinto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encontrarán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el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bosque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nuboso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de la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cima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de la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montaña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lleno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coloridas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aves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incluidos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colibríes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arrendajos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y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tucanes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esmeralda</w:t>
      </w:r>
      <w:proofErr w:type="spellEnd"/>
      <w:r w:rsidRPr="00AC2B2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</w:p>
    <w:p w14:paraId="231043A6" w14:textId="77777777" w:rsidR="00C41C55" w:rsidRDefault="00C41C55" w:rsidP="00C41C55">
      <w:pPr>
        <w:pStyle w:val="Sinespaciado"/>
        <w:spacing w:line="276" w:lineRule="auto"/>
        <w:jc w:val="both"/>
        <w:rPr>
          <w:rFonts w:ascii="Tahoma" w:hAnsi="Tahoma" w:cs="Tahoma"/>
          <w:color w:val="auto"/>
          <w:sz w:val="22"/>
          <w:szCs w:val="18"/>
          <w:lang w:val="es-ES"/>
        </w:rPr>
      </w:pPr>
      <w:r>
        <w:rPr>
          <w:rFonts w:ascii="Tahoma" w:hAnsi="Tahoma" w:cs="Tahoma"/>
          <w:color w:val="auto"/>
          <w:sz w:val="22"/>
          <w:szCs w:val="18"/>
          <w:lang w:val="es-ES"/>
        </w:rPr>
        <w:t xml:space="preserve">Tiempo de recorrido: Full </w:t>
      </w:r>
      <w:proofErr w:type="spellStart"/>
      <w:r>
        <w:rPr>
          <w:rFonts w:ascii="Tahoma" w:hAnsi="Tahoma" w:cs="Tahoma"/>
          <w:color w:val="auto"/>
          <w:sz w:val="22"/>
          <w:szCs w:val="18"/>
          <w:lang w:val="es-ES"/>
        </w:rPr>
        <w:t>day</w:t>
      </w:r>
      <w:proofErr w:type="spellEnd"/>
      <w:r>
        <w:rPr>
          <w:rFonts w:ascii="Tahoma" w:hAnsi="Tahoma" w:cs="Tahoma"/>
          <w:color w:val="auto"/>
          <w:sz w:val="22"/>
          <w:szCs w:val="18"/>
          <w:lang w:val="es-ES"/>
        </w:rPr>
        <w:t xml:space="preserve"> </w:t>
      </w:r>
    </w:p>
    <w:p w14:paraId="42000E12" w14:textId="77777777" w:rsidR="00C41C55" w:rsidRDefault="00C41C55" w:rsidP="00C41C55">
      <w:pPr>
        <w:pStyle w:val="Sinespaciado"/>
        <w:spacing w:line="276" w:lineRule="auto"/>
        <w:jc w:val="both"/>
        <w:rPr>
          <w:rFonts w:ascii="Tahoma" w:hAnsi="Tahoma" w:cs="Tahoma"/>
          <w:color w:val="auto"/>
          <w:sz w:val="22"/>
          <w:szCs w:val="18"/>
          <w:lang w:val="es-ES"/>
        </w:rPr>
      </w:pPr>
      <w:r>
        <w:rPr>
          <w:rFonts w:ascii="Tahoma" w:hAnsi="Tahoma" w:cs="Tahoma"/>
          <w:color w:val="auto"/>
          <w:sz w:val="22"/>
          <w:szCs w:val="18"/>
          <w:lang w:val="es-ES"/>
        </w:rPr>
        <w:t xml:space="preserve">Transportación: </w:t>
      </w:r>
      <w:r w:rsidR="00F9710F">
        <w:rPr>
          <w:rFonts w:ascii="Tahoma" w:hAnsi="Tahoma" w:cs="Tahoma"/>
          <w:color w:val="auto"/>
          <w:sz w:val="22"/>
          <w:szCs w:val="18"/>
          <w:lang w:val="es-ES"/>
        </w:rPr>
        <w:t>Autobús</w:t>
      </w:r>
      <w:r>
        <w:rPr>
          <w:rFonts w:ascii="Tahoma" w:hAnsi="Tahoma" w:cs="Tahoma"/>
          <w:color w:val="auto"/>
          <w:sz w:val="22"/>
          <w:szCs w:val="18"/>
          <w:lang w:val="es-ES"/>
        </w:rPr>
        <w:t xml:space="preserve"> </w:t>
      </w:r>
    </w:p>
    <w:p w14:paraId="1728AF6B" w14:textId="77777777" w:rsidR="00C41C55" w:rsidRDefault="00C41C55" w:rsidP="00C41C55">
      <w:pPr>
        <w:pStyle w:val="Sinespaciado"/>
        <w:spacing w:line="276" w:lineRule="auto"/>
        <w:jc w:val="both"/>
        <w:rPr>
          <w:rFonts w:ascii="Tahoma" w:hAnsi="Tahoma" w:cs="Tahoma"/>
          <w:color w:val="auto"/>
          <w:sz w:val="22"/>
          <w:szCs w:val="18"/>
          <w:lang w:val="es-ES"/>
        </w:rPr>
      </w:pPr>
      <w:r>
        <w:rPr>
          <w:rFonts w:ascii="Tahoma" w:hAnsi="Tahoma" w:cs="Tahoma"/>
          <w:color w:val="auto"/>
          <w:sz w:val="22"/>
          <w:szCs w:val="18"/>
          <w:lang w:val="es-ES"/>
        </w:rPr>
        <w:t xml:space="preserve">Distancia:1 hora 27 minutos del hotel </w:t>
      </w:r>
    </w:p>
    <w:p w14:paraId="0EDE5E69" w14:textId="77777777" w:rsidR="00C41C55" w:rsidRDefault="00C41C55" w:rsidP="00C41C55">
      <w:pPr>
        <w:pStyle w:val="Sinespaciado"/>
        <w:spacing w:line="276" w:lineRule="auto"/>
        <w:jc w:val="both"/>
        <w:rPr>
          <w:rFonts w:ascii="Tahoma" w:hAnsi="Tahoma" w:cs="Tahoma"/>
          <w:color w:val="auto"/>
          <w:sz w:val="22"/>
          <w:szCs w:val="18"/>
          <w:lang w:val="es-ES"/>
        </w:rPr>
      </w:pPr>
      <w:r>
        <w:rPr>
          <w:rFonts w:ascii="Tahoma" w:hAnsi="Tahoma" w:cs="Tahoma"/>
          <w:color w:val="auto"/>
          <w:sz w:val="22"/>
          <w:szCs w:val="18"/>
          <w:lang w:val="es-ES"/>
        </w:rPr>
        <w:t xml:space="preserve">Clima: 31 grados </w:t>
      </w:r>
    </w:p>
    <w:p w14:paraId="03D8A103" w14:textId="77777777" w:rsidR="00A84374" w:rsidRDefault="00A84374" w:rsidP="00A84374">
      <w:pPr>
        <w:pStyle w:val="Sinespaciado"/>
        <w:spacing w:line="276" w:lineRule="auto"/>
        <w:jc w:val="both"/>
        <w:rPr>
          <w:rFonts w:ascii="Tahoma" w:hAnsi="Tahoma" w:cs="Tahoma"/>
          <w:b/>
          <w:color w:val="auto"/>
          <w:sz w:val="22"/>
          <w:szCs w:val="18"/>
          <w:lang w:val="es-ES"/>
        </w:rPr>
      </w:pPr>
    </w:p>
    <w:p w14:paraId="73C01670" w14:textId="7F95ED2F" w:rsidR="00A84374" w:rsidRDefault="00F95CBA" w:rsidP="00A84374">
      <w:pPr>
        <w:pStyle w:val="Sinespaciado"/>
        <w:spacing w:line="276" w:lineRule="auto"/>
        <w:jc w:val="both"/>
        <w:rPr>
          <w:rFonts w:ascii="Tahoma" w:hAnsi="Tahoma" w:cs="Tahoma"/>
          <w:b/>
          <w:color w:val="auto"/>
          <w:sz w:val="22"/>
          <w:szCs w:val="18"/>
          <w:lang w:val="es-ES"/>
        </w:rPr>
      </w:pPr>
      <w:r>
        <w:rPr>
          <w:rFonts w:ascii="Tahoma" w:hAnsi="Tahoma" w:cs="Tahoma"/>
          <w:b/>
          <w:color w:val="auto"/>
          <w:sz w:val="22"/>
          <w:szCs w:val="18"/>
          <w:lang w:val="es-ES"/>
        </w:rPr>
        <w:t>5</w:t>
      </w:r>
      <w:r w:rsidR="00A84374" w:rsidRPr="00447877">
        <w:rPr>
          <w:rFonts w:ascii="Tahoma" w:hAnsi="Tahoma" w:cs="Tahoma"/>
          <w:b/>
          <w:color w:val="auto"/>
          <w:sz w:val="22"/>
          <w:szCs w:val="18"/>
          <w:lang w:val="es-ES"/>
        </w:rPr>
        <w:t xml:space="preserve">º DÍA </w:t>
      </w:r>
      <w:r w:rsidR="00514938">
        <w:rPr>
          <w:rFonts w:ascii="Tahoma" w:hAnsi="Tahoma" w:cs="Tahoma"/>
          <w:b/>
          <w:color w:val="auto"/>
          <w:sz w:val="22"/>
          <w:szCs w:val="18"/>
          <w:lang w:val="es-ES"/>
        </w:rPr>
        <w:t xml:space="preserve"> </w:t>
      </w:r>
    </w:p>
    <w:p w14:paraId="216873A2" w14:textId="17F8E508" w:rsidR="00514938" w:rsidRPr="00514938" w:rsidRDefault="00514938" w:rsidP="00A84374">
      <w:pPr>
        <w:pStyle w:val="Sinespaciado"/>
        <w:spacing w:line="276" w:lineRule="auto"/>
        <w:jc w:val="both"/>
        <w:rPr>
          <w:rFonts w:ascii="Tahoma" w:hAnsi="Tahoma" w:cs="Tahoma"/>
          <w:bCs/>
          <w:color w:val="auto"/>
          <w:sz w:val="22"/>
          <w:szCs w:val="18"/>
          <w:lang w:val="es-ES"/>
        </w:rPr>
      </w:pPr>
      <w:r w:rsidRPr="00514938">
        <w:rPr>
          <w:rFonts w:ascii="Tahoma" w:hAnsi="Tahoma" w:cs="Tahoma"/>
          <w:bCs/>
          <w:color w:val="auto"/>
          <w:sz w:val="22"/>
          <w:szCs w:val="18"/>
          <w:lang w:val="es-ES"/>
        </w:rPr>
        <w:t>Dia libre para realizar actividades personales.</w:t>
      </w:r>
    </w:p>
    <w:p w14:paraId="6D86BF3F" w14:textId="77777777" w:rsidR="00514938" w:rsidRDefault="00514938" w:rsidP="00A84374">
      <w:pPr>
        <w:pStyle w:val="Sinespaciado"/>
        <w:spacing w:line="276" w:lineRule="auto"/>
        <w:jc w:val="both"/>
        <w:rPr>
          <w:rFonts w:ascii="Tahoma" w:hAnsi="Tahoma" w:cs="Tahoma"/>
          <w:b/>
          <w:color w:val="auto"/>
          <w:sz w:val="22"/>
          <w:szCs w:val="18"/>
          <w:lang w:val="es-ES"/>
        </w:rPr>
      </w:pPr>
    </w:p>
    <w:p w14:paraId="3EB00C00" w14:textId="77777777" w:rsidR="00514938" w:rsidRDefault="00514938" w:rsidP="00A84374">
      <w:pPr>
        <w:pStyle w:val="Sinespaciado"/>
        <w:spacing w:line="276" w:lineRule="auto"/>
        <w:jc w:val="both"/>
        <w:rPr>
          <w:rFonts w:ascii="Tahoma" w:hAnsi="Tahoma" w:cs="Tahoma"/>
          <w:b/>
          <w:color w:val="auto"/>
          <w:sz w:val="22"/>
          <w:szCs w:val="18"/>
          <w:lang w:val="es-ES"/>
        </w:rPr>
      </w:pPr>
    </w:p>
    <w:p w14:paraId="2A407B5B" w14:textId="1C3877F4" w:rsidR="006D4B60" w:rsidRPr="00447877" w:rsidRDefault="006D4B60" w:rsidP="006D4B60">
      <w:pPr>
        <w:pStyle w:val="Sinespaciado"/>
        <w:spacing w:line="276" w:lineRule="auto"/>
        <w:jc w:val="both"/>
        <w:rPr>
          <w:rFonts w:ascii="Tahoma" w:hAnsi="Tahoma" w:cs="Tahoma"/>
          <w:b/>
          <w:color w:val="auto"/>
          <w:sz w:val="22"/>
          <w:szCs w:val="18"/>
          <w:lang w:val="es-ES"/>
        </w:rPr>
      </w:pPr>
      <w:r>
        <w:rPr>
          <w:rFonts w:ascii="Tahoma" w:hAnsi="Tahoma" w:cs="Tahoma"/>
          <w:b/>
          <w:color w:val="auto"/>
          <w:sz w:val="22"/>
          <w:szCs w:val="18"/>
          <w:lang w:val="es-ES"/>
        </w:rPr>
        <w:t>0</w:t>
      </w:r>
      <w:r w:rsidR="00F95CBA">
        <w:rPr>
          <w:rFonts w:ascii="Tahoma" w:hAnsi="Tahoma" w:cs="Tahoma"/>
          <w:b/>
          <w:color w:val="auto"/>
          <w:sz w:val="22"/>
          <w:szCs w:val="18"/>
          <w:lang w:val="es-ES"/>
        </w:rPr>
        <w:t>6</w:t>
      </w:r>
      <w:r w:rsidRPr="00447877">
        <w:rPr>
          <w:rFonts w:ascii="Tahoma" w:hAnsi="Tahoma" w:cs="Tahoma"/>
          <w:b/>
          <w:color w:val="auto"/>
          <w:sz w:val="22"/>
          <w:szCs w:val="18"/>
          <w:lang w:val="es-ES"/>
        </w:rPr>
        <w:t xml:space="preserve">º DÍA </w:t>
      </w:r>
    </w:p>
    <w:p w14:paraId="06C91DF7" w14:textId="77777777" w:rsidR="006D4B60" w:rsidRPr="00BE346D" w:rsidRDefault="006D4B60" w:rsidP="006D4B60">
      <w:pPr>
        <w:pStyle w:val="Sinespaciado"/>
        <w:spacing w:line="276" w:lineRule="auto"/>
        <w:jc w:val="both"/>
        <w:rPr>
          <w:rFonts w:ascii="Tahoma" w:hAnsi="Tahoma" w:cs="Tahoma"/>
          <w:b/>
          <w:color w:val="auto"/>
          <w:sz w:val="22"/>
          <w:szCs w:val="22"/>
          <w:lang w:val="es-ES"/>
        </w:rPr>
      </w:pP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Experimente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todos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los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aspectos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más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destacados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de la Ruta de las Flores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en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un día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en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este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viaje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de un día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completo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para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grupos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pequeños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desde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San Salvador. Una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excelente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manera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maximizar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su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tiempo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en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las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montañas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Apaneca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este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viaje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guiado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incluye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transporte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privado para que no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tenga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que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preocuparse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por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los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taxis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costosos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navegar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por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el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horario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limitado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los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autobuses.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También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podrá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visitar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los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mejores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lugares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interés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locales,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incluidos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mercados,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iglesias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festivales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gastronómicos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murales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callejeros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y </w:t>
      </w:r>
      <w:proofErr w:type="spellStart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>plantaciones</w:t>
      </w:r>
      <w:proofErr w:type="spellEnd"/>
      <w:r w:rsidRPr="00BE346D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de café.</w:t>
      </w:r>
    </w:p>
    <w:p w14:paraId="683751BA" w14:textId="77777777" w:rsidR="006D4B60" w:rsidRDefault="006D4B60" w:rsidP="00514938">
      <w:pPr>
        <w:pStyle w:val="Sinespaciado"/>
        <w:spacing w:line="276" w:lineRule="auto"/>
        <w:jc w:val="both"/>
        <w:rPr>
          <w:rFonts w:ascii="Tahoma" w:hAnsi="Tahoma" w:cs="Tahoma"/>
          <w:b/>
          <w:color w:val="auto"/>
          <w:sz w:val="22"/>
          <w:szCs w:val="18"/>
          <w:lang w:val="es-ES"/>
        </w:rPr>
      </w:pPr>
    </w:p>
    <w:p w14:paraId="210BD41E" w14:textId="77777777" w:rsidR="006D4B60" w:rsidRDefault="006D4B60" w:rsidP="00514938">
      <w:pPr>
        <w:pStyle w:val="Sinespaciado"/>
        <w:spacing w:line="276" w:lineRule="auto"/>
        <w:jc w:val="both"/>
        <w:rPr>
          <w:rFonts w:ascii="Tahoma" w:hAnsi="Tahoma" w:cs="Tahoma"/>
          <w:b/>
          <w:color w:val="auto"/>
          <w:sz w:val="22"/>
          <w:szCs w:val="18"/>
          <w:lang w:val="es-ES"/>
        </w:rPr>
      </w:pPr>
    </w:p>
    <w:p w14:paraId="0BBFE6B5" w14:textId="70786E73" w:rsidR="00514938" w:rsidRDefault="00F95CBA" w:rsidP="00514938">
      <w:pPr>
        <w:pStyle w:val="Sinespaciado"/>
        <w:spacing w:line="276" w:lineRule="auto"/>
        <w:jc w:val="both"/>
        <w:rPr>
          <w:rFonts w:ascii="Tahoma" w:hAnsi="Tahoma" w:cs="Tahoma"/>
          <w:b/>
          <w:color w:val="auto"/>
          <w:sz w:val="22"/>
          <w:szCs w:val="18"/>
          <w:lang w:val="es-ES"/>
        </w:rPr>
      </w:pPr>
      <w:r>
        <w:rPr>
          <w:rFonts w:ascii="Tahoma" w:hAnsi="Tahoma" w:cs="Tahoma"/>
          <w:b/>
          <w:color w:val="auto"/>
          <w:sz w:val="22"/>
          <w:szCs w:val="18"/>
          <w:lang w:val="es-ES"/>
        </w:rPr>
        <w:t>7</w:t>
      </w:r>
      <w:r w:rsidR="00514938" w:rsidRPr="00447877">
        <w:rPr>
          <w:rFonts w:ascii="Tahoma" w:hAnsi="Tahoma" w:cs="Tahoma"/>
          <w:b/>
          <w:color w:val="auto"/>
          <w:sz w:val="22"/>
          <w:szCs w:val="18"/>
          <w:lang w:val="es-ES"/>
        </w:rPr>
        <w:t xml:space="preserve">º DÍA </w:t>
      </w:r>
      <w:r w:rsidR="00514938">
        <w:rPr>
          <w:rFonts w:ascii="Tahoma" w:hAnsi="Tahoma" w:cs="Tahoma"/>
          <w:b/>
          <w:color w:val="auto"/>
          <w:sz w:val="22"/>
          <w:szCs w:val="18"/>
          <w:lang w:val="es-ES"/>
        </w:rPr>
        <w:t xml:space="preserve"> </w:t>
      </w:r>
    </w:p>
    <w:p w14:paraId="7CC163A9" w14:textId="20703577" w:rsidR="00514938" w:rsidRPr="00447877" w:rsidRDefault="00514938" w:rsidP="00A84374">
      <w:pPr>
        <w:pStyle w:val="Sinespaciado"/>
        <w:spacing w:line="276" w:lineRule="auto"/>
        <w:jc w:val="both"/>
        <w:rPr>
          <w:rFonts w:ascii="Tahoma" w:hAnsi="Tahoma" w:cs="Tahoma"/>
          <w:b/>
          <w:color w:val="auto"/>
          <w:sz w:val="22"/>
          <w:szCs w:val="18"/>
          <w:lang w:val="es-ES"/>
        </w:rPr>
      </w:pPr>
    </w:p>
    <w:p w14:paraId="2B29BD9A" w14:textId="77777777" w:rsidR="00A84374" w:rsidRPr="00447877" w:rsidRDefault="00A84374" w:rsidP="00A84374">
      <w:pPr>
        <w:pStyle w:val="Sinespaciado"/>
        <w:spacing w:line="276" w:lineRule="auto"/>
        <w:jc w:val="both"/>
        <w:rPr>
          <w:rFonts w:ascii="Tahoma" w:hAnsi="Tahoma" w:cs="Tahoma"/>
          <w:b/>
          <w:color w:val="auto"/>
          <w:sz w:val="22"/>
          <w:szCs w:val="18"/>
          <w:lang w:val="es-ES"/>
        </w:rPr>
      </w:pPr>
      <w:r w:rsidRPr="00447877">
        <w:rPr>
          <w:rFonts w:ascii="Tahoma" w:hAnsi="Tahoma" w:cs="Tahoma"/>
          <w:color w:val="auto"/>
          <w:sz w:val="22"/>
          <w:szCs w:val="18"/>
          <w:lang w:val="es-ES"/>
        </w:rPr>
        <w:t xml:space="preserve">Traslado al aeropuerto internacional de </w:t>
      </w:r>
      <w:r>
        <w:rPr>
          <w:rFonts w:ascii="Tahoma" w:hAnsi="Tahoma" w:cs="Tahoma"/>
          <w:color w:val="auto"/>
          <w:sz w:val="22"/>
          <w:szCs w:val="18"/>
          <w:lang w:val="es-ES"/>
        </w:rPr>
        <w:t xml:space="preserve">San </w:t>
      </w:r>
      <w:r w:rsidR="00AC2B22">
        <w:rPr>
          <w:rFonts w:ascii="Tahoma" w:hAnsi="Tahoma" w:cs="Tahoma"/>
          <w:color w:val="auto"/>
          <w:sz w:val="22"/>
          <w:szCs w:val="18"/>
          <w:lang w:val="es-ES"/>
        </w:rPr>
        <w:t>Salvador.</w:t>
      </w:r>
      <w:r>
        <w:rPr>
          <w:rFonts w:ascii="Tahoma" w:hAnsi="Tahoma" w:cs="Tahoma"/>
          <w:color w:val="auto"/>
          <w:sz w:val="22"/>
          <w:szCs w:val="18"/>
          <w:lang w:val="es-ES"/>
        </w:rPr>
        <w:t xml:space="preserve"> </w:t>
      </w:r>
      <w:r w:rsidRPr="00447877">
        <w:rPr>
          <w:rFonts w:ascii="Tahoma" w:hAnsi="Tahoma" w:cs="Tahoma"/>
          <w:color w:val="auto"/>
          <w:sz w:val="22"/>
          <w:szCs w:val="18"/>
          <w:lang w:val="es-ES"/>
        </w:rPr>
        <w:t xml:space="preserve"> </w:t>
      </w:r>
      <w:r w:rsidRPr="00447877">
        <w:rPr>
          <w:rFonts w:ascii="Tahoma" w:hAnsi="Tahoma" w:cs="Tahoma"/>
          <w:b/>
          <w:color w:val="auto"/>
          <w:sz w:val="22"/>
          <w:szCs w:val="18"/>
          <w:lang w:val="es-ES"/>
        </w:rPr>
        <w:t>Fin de los servicio</w:t>
      </w:r>
      <w:r>
        <w:rPr>
          <w:rFonts w:ascii="Tahoma" w:hAnsi="Tahoma" w:cs="Tahoma"/>
          <w:b/>
          <w:color w:val="auto"/>
          <w:sz w:val="22"/>
          <w:szCs w:val="18"/>
          <w:lang w:val="es-ES"/>
        </w:rPr>
        <w:t>s</w:t>
      </w:r>
    </w:p>
    <w:p w14:paraId="7B5B7A9C" w14:textId="77777777" w:rsidR="00A84374" w:rsidRPr="00141BCC" w:rsidRDefault="00A84374" w:rsidP="00A84374">
      <w:pPr>
        <w:pStyle w:val="Sinespaciado"/>
        <w:jc w:val="both"/>
        <w:rPr>
          <w:rFonts w:ascii="Tahoma" w:hAnsi="Tahoma" w:cs="Tahoma"/>
          <w:color w:val="808080" w:themeColor="background1" w:themeShade="80"/>
          <w:sz w:val="12"/>
          <w:szCs w:val="12"/>
          <w:lang w:val="es-ES"/>
        </w:rPr>
      </w:pPr>
    </w:p>
    <w:p w14:paraId="7F7B9F50" w14:textId="77777777" w:rsidR="00A84374" w:rsidRPr="00AC2B22" w:rsidRDefault="00A84374" w:rsidP="00AC2B22">
      <w:pPr>
        <w:pStyle w:val="Sinespaciad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  <w:lang w:val="es-PE"/>
        </w:rPr>
      </w:pPr>
      <w:r w:rsidRPr="00FC1A98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  <w:lang w:val="es-PE"/>
        </w:rPr>
        <w:t>¡Gracias por preferirnos</w:t>
      </w:r>
      <w:r w:rsidR="00AC2B22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  <w:lang w:val="es-PE"/>
        </w:rPr>
        <w:t>!</w:t>
      </w:r>
    </w:p>
    <w:sectPr w:rsidR="00A84374" w:rsidRPr="00AC2B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D807" w14:textId="77777777" w:rsidR="00AE7A07" w:rsidRDefault="00AE7A07">
      <w:pPr>
        <w:spacing w:after="0" w:line="240" w:lineRule="auto"/>
      </w:pPr>
      <w:r>
        <w:separator/>
      </w:r>
    </w:p>
  </w:endnote>
  <w:endnote w:type="continuationSeparator" w:id="0">
    <w:p w14:paraId="2A9AE77A" w14:textId="77777777" w:rsidR="00AE7A07" w:rsidRDefault="00AE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4521" w14:textId="77777777" w:rsidR="006B57A4" w:rsidRDefault="006B57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5827" w14:textId="77777777" w:rsidR="006B57A4" w:rsidRDefault="006B57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B2CE" w14:textId="77777777" w:rsidR="006B57A4" w:rsidRDefault="006B57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520B" w14:textId="77777777" w:rsidR="00AE7A07" w:rsidRDefault="00AE7A07">
      <w:pPr>
        <w:spacing w:after="0" w:line="240" w:lineRule="auto"/>
      </w:pPr>
      <w:r>
        <w:separator/>
      </w:r>
    </w:p>
  </w:footnote>
  <w:footnote w:type="continuationSeparator" w:id="0">
    <w:p w14:paraId="6D1E9715" w14:textId="77777777" w:rsidR="00AE7A07" w:rsidRDefault="00AE7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0B1A" w14:textId="77777777" w:rsidR="006B57A4" w:rsidRDefault="006B57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EEA4" w14:textId="77777777" w:rsidR="00DC19CE" w:rsidRDefault="00CB2988">
    <w:pPr>
      <w:pStyle w:val="Encabezado"/>
    </w:pPr>
    <w:r w:rsidRPr="00E07299">
      <w:rPr>
        <w:noProof/>
      </w:rPr>
      <w:drawing>
        <wp:anchor distT="0" distB="0" distL="114300" distR="114300" simplePos="0" relativeHeight="251661312" behindDoc="0" locked="0" layoutInCell="1" allowOverlap="1" wp14:anchorId="3F088350" wp14:editId="44A27146">
          <wp:simplePos x="0" y="0"/>
          <wp:positionH relativeFrom="page">
            <wp:posOffset>5709285</wp:posOffset>
          </wp:positionH>
          <wp:positionV relativeFrom="paragraph">
            <wp:posOffset>-448310</wp:posOffset>
          </wp:positionV>
          <wp:extent cx="1708362" cy="1367446"/>
          <wp:effectExtent l="0" t="0" r="6350" b="4445"/>
          <wp:wrapNone/>
          <wp:docPr id="7" name="Imagen 7" descr="C:\Users\spc\Downloads\WhatsApp Image 2022-07-13 at 5.14.41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pc\Downloads\WhatsApp Image 2022-07-13 at 5.14.41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362" cy="1367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6E062C6" wp14:editId="0939FF54">
          <wp:simplePos x="0" y="0"/>
          <wp:positionH relativeFrom="margin">
            <wp:posOffset>-495300</wp:posOffset>
          </wp:positionH>
          <wp:positionV relativeFrom="paragraph">
            <wp:posOffset>-2019935</wp:posOffset>
          </wp:positionV>
          <wp:extent cx="5551589" cy="2846438"/>
          <wp:effectExtent l="0" t="0" r="0" b="0"/>
          <wp:wrapNone/>
          <wp:docPr id="6" name="Imagen 6" descr="Fondo abstracto con onda de color naranja suave. líneas onduladas de color  | Vector Prem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ondo abstracto con onda de color naranja suave. líneas onduladas de color  | Vector Premiu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1589" cy="284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9398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04F23D" wp14:editId="05CDD4E5">
              <wp:simplePos x="0" y="0"/>
              <wp:positionH relativeFrom="page">
                <wp:posOffset>22860</wp:posOffset>
              </wp:positionH>
              <wp:positionV relativeFrom="page">
                <wp:posOffset>39370</wp:posOffset>
              </wp:positionV>
              <wp:extent cx="1327150" cy="1455420"/>
              <wp:effectExtent l="0" t="0" r="6350" b="0"/>
              <wp:wrapNone/>
              <wp:docPr id="55" name="Grupo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1327150" cy="1455420"/>
                        <a:chOff x="9450" y="14535"/>
                        <a:chExt cx="2450" cy="2296"/>
                      </a:xfrm>
                    </wpg:grpSpPr>
                    <wps:wsp>
                      <wps:cNvPr id="56" name="Freeform 2"/>
                      <wps:cNvSpPr>
                        <a:spLocks/>
                      </wps:cNvSpPr>
                      <wps:spPr bwMode="auto">
                        <a:xfrm>
                          <a:off x="9604" y="14535"/>
                          <a:ext cx="2296" cy="2296"/>
                        </a:xfrm>
                        <a:custGeom>
                          <a:avLst/>
                          <a:gdLst>
                            <a:gd name="T0" fmla="+- 0 9604 9604"/>
                            <a:gd name="T1" fmla="*/ T0 w 2296"/>
                            <a:gd name="T2" fmla="+- 0 16831 14536"/>
                            <a:gd name="T3" fmla="*/ 16831 h 2296"/>
                            <a:gd name="T4" fmla="+- 0 11899 9604"/>
                            <a:gd name="T5" fmla="*/ T4 w 2296"/>
                            <a:gd name="T6" fmla="+- 0 14536 14536"/>
                            <a:gd name="T7" fmla="*/ 14536 h 2296"/>
                            <a:gd name="T8" fmla="+- 0 11899 9604"/>
                            <a:gd name="T9" fmla="*/ T8 w 2296"/>
                            <a:gd name="T10" fmla="+- 0 16831 14536"/>
                            <a:gd name="T11" fmla="*/ 16831 h 2296"/>
                            <a:gd name="T12" fmla="+- 0 9604 9604"/>
                            <a:gd name="T13" fmla="*/ T12 w 2296"/>
                            <a:gd name="T14" fmla="+- 0 16831 14536"/>
                            <a:gd name="T15" fmla="*/ 16831 h 2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296" h="2296">
                              <a:moveTo>
                                <a:pt x="0" y="2295"/>
                              </a:moveTo>
                              <a:lnTo>
                                <a:pt x="2295" y="0"/>
                              </a:lnTo>
                              <a:lnTo>
                                <a:pt x="2295" y="2295"/>
                              </a:lnTo>
                              <a:lnTo>
                                <a:pt x="0" y="22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0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3"/>
                      <wps:cNvSpPr>
                        <a:spLocks/>
                      </wps:cNvSpPr>
                      <wps:spPr bwMode="auto">
                        <a:xfrm>
                          <a:off x="9579" y="15362"/>
                          <a:ext cx="2320" cy="1469"/>
                        </a:xfrm>
                        <a:custGeom>
                          <a:avLst/>
                          <a:gdLst>
                            <a:gd name="T0" fmla="+- 0 9580 9580"/>
                            <a:gd name="T1" fmla="*/ T0 w 2320"/>
                            <a:gd name="T2" fmla="+- 0 16831 15363"/>
                            <a:gd name="T3" fmla="*/ 16831 h 1469"/>
                            <a:gd name="T4" fmla="+- 0 11899 9580"/>
                            <a:gd name="T5" fmla="*/ T4 w 2320"/>
                            <a:gd name="T6" fmla="+- 0 15363 15363"/>
                            <a:gd name="T7" fmla="*/ 15363 h 1469"/>
                            <a:gd name="T8" fmla="+- 0 11899 9580"/>
                            <a:gd name="T9" fmla="*/ T8 w 2320"/>
                            <a:gd name="T10" fmla="+- 0 16831 15363"/>
                            <a:gd name="T11" fmla="*/ 16831 h 1469"/>
                            <a:gd name="T12" fmla="+- 0 9580 9580"/>
                            <a:gd name="T13" fmla="*/ T12 w 2320"/>
                            <a:gd name="T14" fmla="+- 0 16831 15363"/>
                            <a:gd name="T15" fmla="*/ 16831 h 14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320" h="1469">
                              <a:moveTo>
                                <a:pt x="0" y="1468"/>
                              </a:moveTo>
                              <a:lnTo>
                                <a:pt x="2319" y="0"/>
                              </a:lnTo>
                              <a:lnTo>
                                <a:pt x="2319" y="1468"/>
                              </a:lnTo>
                              <a:lnTo>
                                <a:pt x="0" y="1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1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4"/>
                      <wps:cNvSpPr>
                        <a:spLocks/>
                      </wps:cNvSpPr>
                      <wps:spPr bwMode="auto">
                        <a:xfrm>
                          <a:off x="9450" y="16115"/>
                          <a:ext cx="2449" cy="715"/>
                        </a:xfrm>
                        <a:custGeom>
                          <a:avLst/>
                          <a:gdLst>
                            <a:gd name="T0" fmla="+- 0 9052 9052"/>
                            <a:gd name="T1" fmla="*/ T0 w 2848"/>
                            <a:gd name="T2" fmla="+- 0 16831 16116"/>
                            <a:gd name="T3" fmla="*/ 16831 h 715"/>
                            <a:gd name="T4" fmla="+- 0 11899 9052"/>
                            <a:gd name="T5" fmla="*/ T4 w 2848"/>
                            <a:gd name="T6" fmla="+- 0 16116 16116"/>
                            <a:gd name="T7" fmla="*/ 16116 h 715"/>
                            <a:gd name="T8" fmla="+- 0 11899 9052"/>
                            <a:gd name="T9" fmla="*/ T8 w 2848"/>
                            <a:gd name="T10" fmla="+- 0 16831 16116"/>
                            <a:gd name="T11" fmla="*/ 16831 h 715"/>
                            <a:gd name="T12" fmla="+- 0 9052 9052"/>
                            <a:gd name="T13" fmla="*/ T12 w 2848"/>
                            <a:gd name="T14" fmla="+- 0 16831 16116"/>
                            <a:gd name="T15" fmla="*/ 16831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848" h="715">
                              <a:moveTo>
                                <a:pt x="0" y="715"/>
                              </a:moveTo>
                              <a:lnTo>
                                <a:pt x="2847" y="0"/>
                              </a:lnTo>
                              <a:lnTo>
                                <a:pt x="2847" y="715"/>
                              </a:lnTo>
                              <a:lnTo>
                                <a:pt x="0" y="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5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D97237" id="Grupo 55" o:spid="_x0000_s1026" style="position:absolute;margin-left:1.8pt;margin-top:3.1pt;width:104.5pt;height:114.6pt;flip:x y;z-index:251659264;mso-position-horizontal-relative:page;mso-position-vertical-relative:page" coordorigin="9450,14535" coordsize="2450,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">
              <v:shape id="Freeform 2" o:spid="_x0000_s1027" style="position:absolute;left:9604;top:14535;width:2296;height:2296;visibility:visible;mso-wrap-style:square;v-text-anchor:top" coordsize="2296,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" path="m,2295l2295,r,2295l,2295xe" fillcolor="#202020" stroked="f">
                <v:path arrowok="t" o:connecttype="custom" o:connectlocs="0,16831;2295,14536;2295,16831;0,16831" o:connectangles="0,0,0,0"/>
              </v:shape>
              <v:shape id="Freeform 3" o:spid="_x0000_s1028" style="position:absolute;left:9579;top:15362;width:2320;height:1469;visibility:visible;mso-wrap-style:square;v-text-anchor:top" coordsize="2320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" path="m,1468l2319,r,1468l,1468xe" fillcolor="#c66123" stroked="f">
                <v:path arrowok="t" o:connecttype="custom" o:connectlocs="0,16831;2319,15363;2319,16831;0,16831" o:connectangles="0,0,0,0"/>
              </v:shape>
              <v:shape id="Freeform 4" o:spid="_x0000_s1029" style="position:absolute;left:9450;top:16115;width:2449;height:715;visibility:visible;mso-wrap-style:square;v-text-anchor:top" coordsize="2848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" path="m,715l2847,r,715l,715xe" fillcolor="#ef8544" stroked="f">
                <v:path arrowok="t" o:connecttype="custom" o:connectlocs="0,16831;2448,16116;2448,16831;0,16831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2A16" w14:textId="77777777" w:rsidR="006B57A4" w:rsidRDefault="006B57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567D4"/>
    <w:multiLevelType w:val="hybridMultilevel"/>
    <w:tmpl w:val="B32AE41C"/>
    <w:lvl w:ilvl="0" w:tplc="9F1A3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04AE7"/>
    <w:multiLevelType w:val="hybridMultilevel"/>
    <w:tmpl w:val="A9B4E3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158292">
    <w:abstractNumId w:val="1"/>
  </w:num>
  <w:num w:numId="2" w16cid:durableId="132350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74"/>
    <w:rsid w:val="00006F92"/>
    <w:rsid w:val="00081BAE"/>
    <w:rsid w:val="00090E48"/>
    <w:rsid w:val="00106A0B"/>
    <w:rsid w:val="001222E0"/>
    <w:rsid w:val="00142BA0"/>
    <w:rsid w:val="00313874"/>
    <w:rsid w:val="00370C76"/>
    <w:rsid w:val="0042040F"/>
    <w:rsid w:val="00470FED"/>
    <w:rsid w:val="004A3CF8"/>
    <w:rsid w:val="004A4CD7"/>
    <w:rsid w:val="005117C5"/>
    <w:rsid w:val="00514938"/>
    <w:rsid w:val="00532CBC"/>
    <w:rsid w:val="00663DA2"/>
    <w:rsid w:val="00697905"/>
    <w:rsid w:val="006B57A4"/>
    <w:rsid w:val="006D4B60"/>
    <w:rsid w:val="00702848"/>
    <w:rsid w:val="0077415A"/>
    <w:rsid w:val="007C496D"/>
    <w:rsid w:val="00884991"/>
    <w:rsid w:val="008E381F"/>
    <w:rsid w:val="00974D14"/>
    <w:rsid w:val="0098671E"/>
    <w:rsid w:val="00995824"/>
    <w:rsid w:val="009D4DF7"/>
    <w:rsid w:val="009E7D0F"/>
    <w:rsid w:val="009F2D8D"/>
    <w:rsid w:val="00A84374"/>
    <w:rsid w:val="00AC2B22"/>
    <w:rsid w:val="00AE7A07"/>
    <w:rsid w:val="00B26BCB"/>
    <w:rsid w:val="00B51D6E"/>
    <w:rsid w:val="00BC2A0F"/>
    <w:rsid w:val="00BC5952"/>
    <w:rsid w:val="00C41C55"/>
    <w:rsid w:val="00C54F3F"/>
    <w:rsid w:val="00C703F7"/>
    <w:rsid w:val="00CB2988"/>
    <w:rsid w:val="00D03C11"/>
    <w:rsid w:val="00D925C0"/>
    <w:rsid w:val="00DC19CE"/>
    <w:rsid w:val="00E81178"/>
    <w:rsid w:val="00F372B4"/>
    <w:rsid w:val="00F95CBA"/>
    <w:rsid w:val="00F9710F"/>
    <w:rsid w:val="00F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43AC2"/>
  <w15:chartTrackingRefBased/>
  <w15:docId w15:val="{2D04A96D-01A7-4171-8B60-46EF6ACB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37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374"/>
    <w:pPr>
      <w:ind w:left="720"/>
      <w:contextualSpacing/>
    </w:pPr>
  </w:style>
  <w:style w:type="paragraph" w:styleId="Sinespaciado">
    <w:name w:val="No Spacing"/>
    <w:uiPriority w:val="1"/>
    <w:qFormat/>
    <w:rsid w:val="00A84374"/>
    <w:pPr>
      <w:spacing w:after="0" w:line="240" w:lineRule="auto"/>
    </w:pPr>
    <w:rPr>
      <w:color w:val="7F7F7F" w:themeColor="text1" w:themeTint="80"/>
      <w:sz w:val="20"/>
      <w:szCs w:val="20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A84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37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B5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A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LOPEZ</dc:creator>
  <cp:keywords/>
  <dc:description/>
  <cp:lastModifiedBy>Angelo</cp:lastModifiedBy>
  <cp:revision>2</cp:revision>
  <cp:lastPrinted>2024-02-19T16:51:00Z</cp:lastPrinted>
  <dcterms:created xsi:type="dcterms:W3CDTF">2024-02-19T17:35:00Z</dcterms:created>
  <dcterms:modified xsi:type="dcterms:W3CDTF">2024-02-19T17:35:00Z</dcterms:modified>
</cp:coreProperties>
</file>